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53FB" w14:textId="77777777" w:rsidR="00484617" w:rsidRDefault="002E36A1">
      <w:pPr>
        <w:pStyle w:val="Standard"/>
        <w:jc w:val="center"/>
      </w:pPr>
      <w:r>
        <w:rPr>
          <w:b/>
          <w:bCs/>
          <w:sz w:val="28"/>
          <w:szCs w:val="28"/>
        </w:rPr>
        <w:t>Pályázati nyomtatvány az #építő250 ösztöndíjhoz</w:t>
      </w:r>
      <w:r>
        <w:rPr>
          <w:rStyle w:val="Lbjegyzet-hivatkozs"/>
          <w:b/>
          <w:bCs/>
          <w:sz w:val="28"/>
          <w:szCs w:val="28"/>
        </w:rPr>
        <w:footnoteReference w:id="1"/>
      </w:r>
    </w:p>
    <w:p w14:paraId="4C72A73D" w14:textId="77777777" w:rsidR="00484617" w:rsidRDefault="00484617">
      <w:pPr>
        <w:pStyle w:val="Standard"/>
        <w:jc w:val="center"/>
      </w:pPr>
    </w:p>
    <w:p w14:paraId="6586ADF1" w14:textId="57E13F08" w:rsidR="00484617" w:rsidRDefault="002E36A1">
      <w:pPr>
        <w:pStyle w:val="Standard"/>
        <w:jc w:val="center"/>
      </w:pPr>
      <w:r>
        <w:t>20</w:t>
      </w:r>
      <w:r w:rsidR="005C5BB8">
        <w:t>2</w:t>
      </w:r>
      <w:r w:rsidR="00C55760">
        <w:t>3</w:t>
      </w:r>
      <w:r w:rsidR="005C5BB8">
        <w:t>/2</w:t>
      </w:r>
      <w:r w:rsidR="00C55760">
        <w:t>4</w:t>
      </w:r>
      <w:r>
        <w:t xml:space="preserve"> őszi félév – 2. támogatási időszak</w:t>
      </w:r>
    </w:p>
    <w:p w14:paraId="7ACBEE22" w14:textId="77777777" w:rsidR="00484617" w:rsidRDefault="00484617">
      <w:pPr>
        <w:pStyle w:val="Standard"/>
        <w:jc w:val="center"/>
      </w:pPr>
    </w:p>
    <w:p w14:paraId="7C7B8AA7" w14:textId="77777777" w:rsidR="00484617" w:rsidRDefault="002E36A1">
      <w:pPr>
        <w:pStyle w:val="Standard"/>
      </w:pPr>
      <w:r>
        <w:rPr>
          <w:b/>
          <w:bCs/>
        </w:rPr>
        <w:t>1. Név:</w:t>
      </w:r>
      <w:r>
        <w:t xml:space="preserve"> …………………………………………………</w:t>
      </w:r>
      <w:proofErr w:type="gramStart"/>
      <w:r>
        <w:t>…….</w:t>
      </w:r>
      <w:proofErr w:type="gramEnd"/>
      <w:r>
        <w:t>…….</w:t>
      </w:r>
    </w:p>
    <w:p w14:paraId="2A83360F" w14:textId="77777777" w:rsidR="00484617" w:rsidRDefault="00484617">
      <w:pPr>
        <w:pStyle w:val="Standard"/>
      </w:pPr>
    </w:p>
    <w:p w14:paraId="06BDAE00" w14:textId="77777777" w:rsidR="00484617" w:rsidRDefault="002E36A1">
      <w:pPr>
        <w:pStyle w:val="Standard"/>
      </w:pPr>
      <w:r>
        <w:rPr>
          <w:b/>
          <w:bCs/>
        </w:rPr>
        <w:t xml:space="preserve">2. NEPTUN kód: </w:t>
      </w:r>
      <w:r>
        <w:t>………………………...……………</w:t>
      </w:r>
      <w:proofErr w:type="gramStart"/>
      <w:r>
        <w:t>…….</w:t>
      </w:r>
      <w:proofErr w:type="gramEnd"/>
      <w:r>
        <w:t>…….</w:t>
      </w:r>
    </w:p>
    <w:p w14:paraId="35C8F398" w14:textId="77777777" w:rsidR="00484617" w:rsidRDefault="00484617">
      <w:pPr>
        <w:pStyle w:val="Standard"/>
      </w:pPr>
    </w:p>
    <w:p w14:paraId="7935CD88" w14:textId="77777777" w:rsidR="00484617" w:rsidRDefault="002E36A1">
      <w:pPr>
        <w:pStyle w:val="Standard"/>
      </w:pPr>
      <w:r>
        <w:rPr>
          <w:b/>
          <w:bCs/>
        </w:rPr>
        <w:t xml:space="preserve">3. </w:t>
      </w:r>
      <w:proofErr w:type="gramStart"/>
      <w:r>
        <w:rPr>
          <w:b/>
          <w:bCs/>
        </w:rPr>
        <w:t>Szak:…</w:t>
      </w:r>
      <w:proofErr w:type="gramEnd"/>
      <w:r>
        <w:rPr>
          <w:b/>
          <w:bCs/>
        </w:rPr>
        <w:t>……………………………………………………</w:t>
      </w:r>
      <w:r>
        <w:t>.…….</w:t>
      </w:r>
    </w:p>
    <w:p w14:paraId="201AC6E8" w14:textId="77777777" w:rsidR="00484617" w:rsidRDefault="00484617">
      <w:pPr>
        <w:pStyle w:val="Standard"/>
      </w:pPr>
    </w:p>
    <w:p w14:paraId="3E4D665B" w14:textId="77777777" w:rsidR="00484617" w:rsidRDefault="002E36A1">
      <w:pPr>
        <w:pStyle w:val="Standard"/>
      </w:pPr>
      <w:r>
        <w:rPr>
          <w:b/>
          <w:bCs/>
        </w:rPr>
        <w:t>4. Mintatanterv szerinti félév száma</w:t>
      </w:r>
      <w:r>
        <w:rPr>
          <w:rStyle w:val="Lbjegyzet-hivatkozs"/>
        </w:rPr>
        <w:footnoteReference w:id="2"/>
      </w:r>
      <w:r>
        <w:t>:…………………………...</w:t>
      </w:r>
    </w:p>
    <w:p w14:paraId="3A5C941D" w14:textId="77777777" w:rsidR="00484617" w:rsidRDefault="00484617">
      <w:pPr>
        <w:pStyle w:val="Standard"/>
      </w:pPr>
    </w:p>
    <w:p w14:paraId="0CAAFB53" w14:textId="77777777" w:rsidR="00484617" w:rsidRDefault="002E36A1">
      <w:pPr>
        <w:pStyle w:val="Standard"/>
      </w:pPr>
      <w:r>
        <w:rPr>
          <w:b/>
          <w:bCs/>
        </w:rPr>
        <w:t xml:space="preserve">5. Felsőoktatásban összes passzív tanulmányi félévek </w:t>
      </w:r>
      <w:proofErr w:type="gramStart"/>
      <w:r>
        <w:rPr>
          <w:b/>
          <w:bCs/>
        </w:rPr>
        <w:t>száma:</w:t>
      </w:r>
      <w:r>
        <w:rPr>
          <w:rStyle w:val="Jegyzethivatkozs"/>
          <w:rFonts w:cs="Mangal"/>
        </w:rPr>
        <w:t xml:space="preserve"> ….</w:t>
      </w:r>
      <w:proofErr w:type="gramEnd"/>
      <w:r>
        <w:rPr>
          <w:rStyle w:val="Jegyzethivatkozs"/>
          <w:rFonts w:cs="Mangal"/>
        </w:rPr>
        <w:t>.………….</w:t>
      </w:r>
    </w:p>
    <w:p w14:paraId="16784A04" w14:textId="77777777" w:rsidR="00484617" w:rsidRDefault="00484617">
      <w:pPr>
        <w:pStyle w:val="Standard"/>
      </w:pPr>
    </w:p>
    <w:p w14:paraId="1FBC2B09" w14:textId="77777777" w:rsidR="00484617" w:rsidRDefault="002E36A1">
      <w:pPr>
        <w:pStyle w:val="Standard"/>
        <w:rPr>
          <w:b/>
          <w:bCs/>
        </w:rPr>
      </w:pPr>
      <w:r>
        <w:rPr>
          <w:b/>
          <w:bCs/>
        </w:rPr>
        <w:t xml:space="preserve">6. Az előző aktív félév végéig mintatanterv szerint teljesíthető </w:t>
      </w:r>
    </w:p>
    <w:p w14:paraId="10CBB8DC" w14:textId="77777777" w:rsidR="00484617" w:rsidRDefault="002E36A1">
      <w:pPr>
        <w:pStyle w:val="Standard"/>
      </w:pPr>
      <w:r>
        <w:rPr>
          <w:b/>
          <w:bCs/>
        </w:rPr>
        <w:t>és teljesített kreditek száma: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rStyle w:val="Jegyzethivatkozs"/>
          <w:rFonts w:cs="Mangal"/>
        </w:rPr>
        <w:t>……………</w:t>
      </w:r>
      <w:proofErr w:type="gramStart"/>
      <w:r>
        <w:rPr>
          <w:rStyle w:val="Jegyzethivatkozs"/>
          <w:rFonts w:cs="Mangal"/>
          <w:sz w:val="44"/>
          <w:szCs w:val="44"/>
        </w:rPr>
        <w:t>/</w:t>
      </w:r>
      <w:r>
        <w:rPr>
          <w:rStyle w:val="Jegyzethivatkozs"/>
          <w:rFonts w:cs="Mangal"/>
        </w:rPr>
        <w:t>….</w:t>
      </w:r>
      <w:proofErr w:type="gramEnd"/>
      <w:r>
        <w:rPr>
          <w:rStyle w:val="Jegyzethivatkozs"/>
          <w:rFonts w:cs="Mangal"/>
        </w:rPr>
        <w:t>.………….</w:t>
      </w:r>
    </w:p>
    <w:p w14:paraId="727F996C" w14:textId="77777777" w:rsidR="00484617" w:rsidRDefault="00484617">
      <w:pPr>
        <w:pStyle w:val="Standard"/>
      </w:pPr>
    </w:p>
    <w:p w14:paraId="242DCBB5" w14:textId="77777777" w:rsidR="00484617" w:rsidRDefault="002E36A1">
      <w:pPr>
        <w:pStyle w:val="Standard"/>
      </w:pPr>
      <w:r>
        <w:rPr>
          <w:b/>
          <w:bCs/>
        </w:rPr>
        <w:t>7. Tanulmányi eredmények megadása</w:t>
      </w:r>
      <w:r>
        <w:rPr>
          <w:rStyle w:val="Lbjegyzet-hivatkozs"/>
          <w:b/>
          <w:bCs/>
        </w:rPr>
        <w:footnoteReference w:id="3"/>
      </w:r>
      <w:r>
        <w:rPr>
          <w:b/>
          <w:bCs/>
        </w:rPr>
        <w:t>:</w:t>
      </w:r>
    </w:p>
    <w:p w14:paraId="0BECA1D1" w14:textId="77777777" w:rsidR="00484617" w:rsidRDefault="00484617">
      <w:pPr>
        <w:pStyle w:val="Standard"/>
      </w:pPr>
    </w:p>
    <w:p w14:paraId="10089835" w14:textId="77777777" w:rsidR="00484617" w:rsidRDefault="002E36A1">
      <w:pPr>
        <w:pStyle w:val="Standard"/>
        <w:ind w:firstLine="426"/>
        <w:rPr>
          <w:b/>
        </w:rPr>
      </w:pPr>
      <w:r>
        <w:rPr>
          <w:b/>
        </w:rPr>
        <w:t>1. mintatantervi félévben lévő hallgatók</w:t>
      </w:r>
    </w:p>
    <w:p w14:paraId="34C3F575" w14:textId="77777777" w:rsidR="00484617" w:rsidRDefault="00484617">
      <w:pPr>
        <w:pStyle w:val="Standard"/>
        <w:jc w:val="center"/>
      </w:pPr>
    </w:p>
    <w:tbl>
      <w:tblPr>
        <w:tblW w:w="7229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708"/>
        <w:gridCol w:w="1276"/>
        <w:gridCol w:w="1843"/>
      </w:tblGrid>
      <w:tr w:rsidR="00484617" w14:paraId="5032397A" w14:textId="7777777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C58ED" w14:textId="77777777" w:rsidR="00484617" w:rsidRDefault="002E36A1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C6A9E" w14:textId="77777777" w:rsidR="00484617" w:rsidRDefault="002E36A1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4"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F3062A" w14:textId="77777777" w:rsidR="00484617" w:rsidRDefault="002E36A1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06023" w14:textId="77777777" w:rsidR="00484617" w:rsidRDefault="002E36A1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5"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4E140" w14:textId="77777777" w:rsidR="00484617" w:rsidRDefault="002E36A1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6"/>
            </w:r>
          </w:p>
        </w:tc>
      </w:tr>
      <w:tr w:rsidR="00484617" w14:paraId="20714FF9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3E65F" w14:textId="77777777" w:rsidR="00484617" w:rsidRDefault="002E36A1">
            <w:pPr>
              <w:pStyle w:val="TableContents"/>
              <w:jc w:val="center"/>
            </w:pPr>
            <w:r>
              <w:t>Matematika A1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99751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EB8DF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71090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033E14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1F5F769E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5BA9B" w14:textId="77777777" w:rsidR="00484617" w:rsidRDefault="002E36A1">
            <w:pPr>
              <w:pStyle w:val="TableContents"/>
              <w:jc w:val="center"/>
            </w:pPr>
            <w:r>
              <w:t>Statika és dinamika alapjai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49A28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AE62C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CE05A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7C9A5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6B3D2D58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63D4D" w14:textId="77777777" w:rsidR="00484617" w:rsidRDefault="002E36A1">
            <w:pPr>
              <w:pStyle w:val="TableContents"/>
              <w:jc w:val="center"/>
            </w:pPr>
            <w:r>
              <w:t>Geodézia I.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A8BC4" w14:textId="77777777" w:rsidR="00484617" w:rsidRDefault="002E36A1">
            <w:pPr>
              <w:pStyle w:val="TableContents"/>
              <w:jc w:val="center"/>
            </w:pPr>
            <w:r>
              <w:t>1. ED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509B0C" w14:textId="77777777" w:rsidR="00484617" w:rsidRDefault="002E36A1">
            <w:pPr>
              <w:pStyle w:val="TableContents"/>
              <w:jc w:val="center"/>
            </w:pPr>
            <w:r>
              <w:t>1/3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8E1B8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D818D3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44419E10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168E1" w14:textId="77777777" w:rsidR="00484617" w:rsidRDefault="002E36A1">
            <w:pPr>
              <w:pStyle w:val="TableContents"/>
              <w:jc w:val="center"/>
            </w:pPr>
            <w:r>
              <w:t>Építőmérnöki ábrázolás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4665" w14:textId="77777777" w:rsidR="00484617" w:rsidRDefault="002E36A1">
            <w:pPr>
              <w:pStyle w:val="TableContents"/>
              <w:jc w:val="center"/>
            </w:pPr>
            <w:r>
              <w:t>ED1 és HF1 átlaga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96758C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4211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7B6796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7FA4463A" w14:textId="77777777"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9AAF9" w14:textId="77777777" w:rsidR="00484617" w:rsidRDefault="002E36A1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0E029" w14:textId="77777777" w:rsidR="00484617" w:rsidRDefault="00484617">
            <w:pPr>
              <w:pStyle w:val="TableContents"/>
              <w:jc w:val="center"/>
            </w:pPr>
          </w:p>
        </w:tc>
      </w:tr>
    </w:tbl>
    <w:p w14:paraId="5C272E42" w14:textId="77777777" w:rsidR="00484617" w:rsidRDefault="00484617">
      <w:pPr>
        <w:pStyle w:val="Standard"/>
      </w:pPr>
    </w:p>
    <w:p w14:paraId="6626784F" w14:textId="77777777" w:rsidR="00484617" w:rsidRDefault="00484617">
      <w:pPr>
        <w:pStyle w:val="Standard"/>
      </w:pPr>
    </w:p>
    <w:p w14:paraId="6CE262D6" w14:textId="77777777" w:rsidR="00484617" w:rsidRDefault="00484617">
      <w:pPr>
        <w:pStyle w:val="Standard"/>
      </w:pPr>
    </w:p>
    <w:p w14:paraId="43F69A69" w14:textId="77777777" w:rsidR="005C5BB8" w:rsidRDefault="005C5BB8">
      <w:pPr>
        <w:pStyle w:val="Standard"/>
      </w:pPr>
    </w:p>
    <w:p w14:paraId="668E92EC" w14:textId="77777777" w:rsidR="005C5BB8" w:rsidRDefault="005C5BB8">
      <w:pPr>
        <w:pStyle w:val="Standard"/>
      </w:pPr>
    </w:p>
    <w:p w14:paraId="06A74D57" w14:textId="77777777" w:rsidR="005C5BB8" w:rsidRDefault="005C5BB8">
      <w:pPr>
        <w:pStyle w:val="Standard"/>
      </w:pPr>
    </w:p>
    <w:p w14:paraId="5B4EC1C5" w14:textId="77777777" w:rsidR="00484617" w:rsidRDefault="002E36A1">
      <w:pPr>
        <w:pStyle w:val="Standard"/>
        <w:ind w:left="360"/>
        <w:rPr>
          <w:b/>
        </w:rPr>
      </w:pPr>
      <w:r>
        <w:rPr>
          <w:b/>
        </w:rPr>
        <w:lastRenderedPageBreak/>
        <w:t>3. mintatantervi félévben lévő hallgatók</w:t>
      </w:r>
    </w:p>
    <w:p w14:paraId="776C811F" w14:textId="77777777" w:rsidR="00484617" w:rsidRDefault="00484617">
      <w:pPr>
        <w:pStyle w:val="Standard"/>
        <w:jc w:val="center"/>
      </w:pPr>
    </w:p>
    <w:tbl>
      <w:tblPr>
        <w:tblW w:w="7229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708"/>
        <w:gridCol w:w="1276"/>
        <w:gridCol w:w="1843"/>
      </w:tblGrid>
      <w:tr w:rsidR="00484617" w14:paraId="4D43CF80" w14:textId="7777777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28B4F" w14:textId="77777777" w:rsidR="00484617" w:rsidRDefault="002E36A1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711B8" w14:textId="77777777" w:rsidR="00484617" w:rsidRDefault="002E36A1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7"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F8647" w14:textId="77777777" w:rsidR="00484617" w:rsidRDefault="002E36A1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21BE" w14:textId="77777777" w:rsidR="00484617" w:rsidRDefault="002E36A1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8"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E4898" w14:textId="77777777" w:rsidR="00484617" w:rsidRDefault="002E36A1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9"/>
            </w:r>
          </w:p>
        </w:tc>
      </w:tr>
      <w:tr w:rsidR="00484617" w14:paraId="0C9167FF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C4B00" w14:textId="77777777" w:rsidR="00484617" w:rsidRDefault="002E36A1">
            <w:pPr>
              <w:pStyle w:val="TableContents"/>
              <w:jc w:val="center"/>
            </w:pPr>
            <w:r>
              <w:t>Tartószerkezetek méretezésének alapjai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60F3F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93D255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8D6AD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095D8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5CE95224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F6419" w14:textId="77777777" w:rsidR="00484617" w:rsidRDefault="002E36A1">
            <w:pPr>
              <w:pStyle w:val="TableContents"/>
              <w:jc w:val="center"/>
            </w:pPr>
            <w:r>
              <w:t>Talajmechanika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F158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9A83C6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E35B9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FB82B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3E9FE4F5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1071E" w14:textId="77777777" w:rsidR="00484617" w:rsidRDefault="002E36A1">
            <w:pPr>
              <w:pStyle w:val="TableContents"/>
              <w:jc w:val="center"/>
            </w:pPr>
            <w:r>
              <w:t>Tartók statikája I.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AF427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F51F28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93B11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1BC6A1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37333180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F5603" w14:textId="77777777" w:rsidR="00484617" w:rsidRDefault="002E36A1">
            <w:pPr>
              <w:pStyle w:val="TableContents"/>
              <w:jc w:val="center"/>
            </w:pPr>
            <w:r>
              <w:t xml:space="preserve">Közművek I.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35DC0" w14:textId="77777777" w:rsidR="00484617" w:rsidRDefault="002E36A1">
            <w:pPr>
              <w:pStyle w:val="TableContents"/>
              <w:jc w:val="center"/>
            </w:pPr>
            <w:r>
              <w:t>1-3 ED összesített eredménye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A04C1E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4EBAD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1F7FB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5522866F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ECE39" w14:textId="77777777" w:rsidR="00484617" w:rsidRDefault="002E36A1">
            <w:pPr>
              <w:pStyle w:val="TableContents"/>
              <w:jc w:val="center"/>
            </w:pPr>
            <w:r>
              <w:t>Vasúti pályák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A2890" w14:textId="77777777" w:rsidR="00484617" w:rsidRDefault="002E36A1">
            <w:pPr>
              <w:pStyle w:val="TableContents"/>
              <w:jc w:val="center"/>
            </w:pPr>
            <w:r>
              <w:t>1. ED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2FD92" w14:textId="77777777" w:rsidR="00484617" w:rsidRDefault="002E36A1">
            <w:pPr>
              <w:pStyle w:val="TableContents"/>
              <w:jc w:val="center"/>
            </w:pPr>
            <w:r>
              <w:t>1/3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69B09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E68FAC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1D161159" w14:textId="77777777"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C3F12" w14:textId="77777777" w:rsidR="00484617" w:rsidRDefault="002E36A1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C5AD9" w14:textId="77777777" w:rsidR="00484617" w:rsidRDefault="00484617">
            <w:pPr>
              <w:pStyle w:val="TableContents"/>
              <w:jc w:val="center"/>
            </w:pPr>
          </w:p>
        </w:tc>
      </w:tr>
    </w:tbl>
    <w:p w14:paraId="72A446FD" w14:textId="77777777" w:rsidR="00484617" w:rsidRDefault="00484617">
      <w:pPr>
        <w:pStyle w:val="Standard"/>
      </w:pPr>
    </w:p>
    <w:p w14:paraId="234458F0" w14:textId="77777777" w:rsidR="00484617" w:rsidRDefault="00484617">
      <w:pPr>
        <w:pStyle w:val="Standard"/>
      </w:pPr>
    </w:p>
    <w:p w14:paraId="1014C0F0" w14:textId="77777777" w:rsidR="00484617" w:rsidRDefault="00484617">
      <w:pPr>
        <w:pStyle w:val="Standard"/>
      </w:pPr>
    </w:p>
    <w:p w14:paraId="073A7130" w14:textId="77777777" w:rsidR="00484617" w:rsidRDefault="002E36A1">
      <w:pPr>
        <w:pStyle w:val="Standard"/>
        <w:numPr>
          <w:ilvl w:val="0"/>
          <w:numId w:val="1"/>
        </w:numPr>
        <w:rPr>
          <w:b/>
        </w:rPr>
      </w:pPr>
      <w:r>
        <w:rPr>
          <w:b/>
        </w:rPr>
        <w:t>mintatantervi félévben lévő hallgatók</w:t>
      </w:r>
    </w:p>
    <w:p w14:paraId="6814E22D" w14:textId="77777777" w:rsidR="00484617" w:rsidRDefault="00484617">
      <w:pPr>
        <w:pStyle w:val="Standard"/>
        <w:ind w:left="720"/>
      </w:pPr>
    </w:p>
    <w:p w14:paraId="0435CAD8" w14:textId="77777777" w:rsidR="00484617" w:rsidRDefault="002E36A1">
      <w:pPr>
        <w:pStyle w:val="Standard"/>
        <w:ind w:left="720"/>
        <w:rPr>
          <w:u w:val="single"/>
        </w:rPr>
      </w:pPr>
      <w:r>
        <w:rPr>
          <w:u w:val="single"/>
        </w:rPr>
        <w:t>szerkezet-építőmérnöki ágazaton</w:t>
      </w:r>
    </w:p>
    <w:p w14:paraId="1EB36290" w14:textId="77777777" w:rsidR="00484617" w:rsidRDefault="00484617">
      <w:pPr>
        <w:pStyle w:val="Standard"/>
        <w:jc w:val="center"/>
      </w:pPr>
    </w:p>
    <w:tbl>
      <w:tblPr>
        <w:tblW w:w="7229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708"/>
        <w:gridCol w:w="1276"/>
        <w:gridCol w:w="1843"/>
      </w:tblGrid>
      <w:tr w:rsidR="00484617" w14:paraId="0379D70C" w14:textId="7777777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8FA96" w14:textId="77777777" w:rsidR="00484617" w:rsidRDefault="002E36A1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24940" w14:textId="77777777" w:rsidR="00484617" w:rsidRDefault="002E36A1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10"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90E04A" w14:textId="77777777" w:rsidR="00484617" w:rsidRDefault="002E36A1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927AA" w14:textId="77777777" w:rsidR="00484617" w:rsidRDefault="002E36A1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11"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7361C0" w14:textId="77777777" w:rsidR="00484617" w:rsidRDefault="002E36A1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12"/>
            </w:r>
          </w:p>
        </w:tc>
      </w:tr>
      <w:tr w:rsidR="00484617" w14:paraId="63B407C3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BA818" w14:textId="77777777" w:rsidR="00484617" w:rsidRDefault="002E36A1">
            <w:pPr>
              <w:pStyle w:val="TableContents"/>
              <w:jc w:val="center"/>
            </w:pPr>
            <w:r>
              <w:t>Alapozás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C9E86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A53A0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6C58B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85239C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44C1FBEA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AB9DB" w14:textId="77777777" w:rsidR="00484617" w:rsidRDefault="002E36A1">
            <w:pPr>
              <w:pStyle w:val="TableContents"/>
              <w:jc w:val="center"/>
            </w:pPr>
            <w:r>
              <w:t>Vasbeton és falszerkezetek</w:t>
            </w:r>
            <w:r>
              <w:rPr>
                <w:rStyle w:val="Lbjegyzet-hivatkozs"/>
              </w:rPr>
              <w:footnoteReference w:id="13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8BD42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E15761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20C3D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C5E7F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7E1BD688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0850" w14:textId="77777777" w:rsidR="00484617" w:rsidRDefault="002E36A1">
            <w:pPr>
              <w:pStyle w:val="TableContents"/>
              <w:jc w:val="center"/>
            </w:pPr>
            <w:r>
              <w:t>Acél- és öszvérszerkezetek</w:t>
            </w:r>
            <w:r>
              <w:rPr>
                <w:rStyle w:val="Lbjegyzet-hivatkozs"/>
              </w:rPr>
              <w:footnoteReference w:id="14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DC9C5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242D6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F565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74DBA9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68BC578F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020E14" w14:textId="77777777" w:rsidR="00484617" w:rsidRDefault="002E36A1">
            <w:pPr>
              <w:pStyle w:val="TableContents"/>
              <w:jc w:val="center"/>
            </w:pPr>
            <w:r>
              <w:t>Építőanyagok II.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2D3AF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DF9FD0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2D418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F54FD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2A28F067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7E749" w14:textId="77777777" w:rsidR="00484617" w:rsidRDefault="002E36A1">
            <w:pPr>
              <w:pStyle w:val="TableContents"/>
              <w:jc w:val="center"/>
            </w:pPr>
            <w:r>
              <w:t>Magasépítés II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0A94C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9B90EB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345B6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635C0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00CAB156" w14:textId="77777777"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573C" w14:textId="77777777" w:rsidR="00484617" w:rsidRDefault="002E36A1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EA55E" w14:textId="77777777" w:rsidR="00484617" w:rsidRDefault="00484617">
            <w:pPr>
              <w:pStyle w:val="TableContents"/>
              <w:jc w:val="center"/>
            </w:pPr>
          </w:p>
        </w:tc>
      </w:tr>
    </w:tbl>
    <w:p w14:paraId="7B01EDD4" w14:textId="77777777" w:rsidR="00484617" w:rsidRDefault="00484617">
      <w:pPr>
        <w:pStyle w:val="Standard"/>
      </w:pPr>
    </w:p>
    <w:p w14:paraId="140DEA10" w14:textId="77777777" w:rsidR="005C5BB8" w:rsidRDefault="005C5BB8">
      <w:pPr>
        <w:pStyle w:val="Standard"/>
      </w:pPr>
    </w:p>
    <w:p w14:paraId="74D91331" w14:textId="77777777" w:rsidR="00484617" w:rsidRDefault="002E36A1">
      <w:pPr>
        <w:pStyle w:val="Standard"/>
        <w:ind w:left="720"/>
        <w:rPr>
          <w:u w:val="single"/>
        </w:rPr>
      </w:pPr>
      <w:r>
        <w:rPr>
          <w:u w:val="single"/>
        </w:rPr>
        <w:lastRenderedPageBreak/>
        <w:t>infrastruktúra-építőmérnöki ágazaton</w:t>
      </w:r>
    </w:p>
    <w:p w14:paraId="46C24586" w14:textId="77777777" w:rsidR="00484617" w:rsidRDefault="00484617">
      <w:pPr>
        <w:pStyle w:val="Standard"/>
        <w:jc w:val="center"/>
      </w:pPr>
    </w:p>
    <w:tbl>
      <w:tblPr>
        <w:tblW w:w="7229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708"/>
        <w:gridCol w:w="1276"/>
        <w:gridCol w:w="1843"/>
      </w:tblGrid>
      <w:tr w:rsidR="00484617" w14:paraId="545AD298" w14:textId="7777777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1EFEF" w14:textId="77777777" w:rsidR="00484617" w:rsidRDefault="002E36A1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E7DE3" w14:textId="77777777" w:rsidR="00484617" w:rsidRDefault="002E36A1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15"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0540A" w14:textId="77777777" w:rsidR="00484617" w:rsidRDefault="002E36A1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4F706" w14:textId="77777777" w:rsidR="00484617" w:rsidRDefault="002E36A1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16"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57087" w14:textId="77777777" w:rsidR="00484617" w:rsidRDefault="002E36A1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17"/>
            </w:r>
          </w:p>
        </w:tc>
      </w:tr>
      <w:tr w:rsidR="00484617" w14:paraId="05E73EA9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C1B" w14:textId="77777777" w:rsidR="00484617" w:rsidRDefault="002E36A1">
            <w:pPr>
              <w:pStyle w:val="TableContents"/>
              <w:jc w:val="center"/>
            </w:pPr>
            <w:r>
              <w:t>Alapozás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7AE50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6F91F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FEDBA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0061D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751FAC1D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B8EBF" w14:textId="77777777" w:rsidR="00484617" w:rsidRDefault="002E36A1">
            <w:pPr>
              <w:pStyle w:val="TableContents"/>
              <w:jc w:val="center"/>
            </w:pPr>
            <w:r>
              <w:t>Közlekedés-tervezés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FF573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F8223B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60907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511FB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4A4FAC40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ABDE2" w14:textId="77777777" w:rsidR="00484617" w:rsidRDefault="002E36A1">
            <w:pPr>
              <w:pStyle w:val="TableContents"/>
              <w:jc w:val="center"/>
            </w:pPr>
            <w:r>
              <w:t>Hidrológia II: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36FEE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19B55C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F513B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C10DD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61FCAA1D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FF567" w14:textId="77777777" w:rsidR="00484617" w:rsidRDefault="002E36A1">
            <w:pPr>
              <w:pStyle w:val="TableContents"/>
              <w:jc w:val="center"/>
            </w:pPr>
            <w:r>
              <w:t>Közművek II.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66EAC" w14:textId="77777777" w:rsidR="00484617" w:rsidRDefault="002E36A1">
            <w:pPr>
              <w:pStyle w:val="TableContents"/>
              <w:jc w:val="center"/>
            </w:pPr>
            <w:r>
              <w:t xml:space="preserve">1-4. ED </w:t>
            </w:r>
            <w:proofErr w:type="spellStart"/>
            <w:r>
              <w:t>össz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098DF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57B6D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9CEB54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70FB2B5D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70802" w14:textId="77777777" w:rsidR="00484617" w:rsidRDefault="002E36A1">
            <w:pPr>
              <w:pStyle w:val="TableContents"/>
              <w:jc w:val="center"/>
            </w:pPr>
            <w:r>
              <w:t>Vízminőség-szabályozás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AF6AA" w14:textId="77777777" w:rsidR="00484617" w:rsidRDefault="002E36A1">
            <w:pPr>
              <w:pStyle w:val="TableContents"/>
              <w:jc w:val="center"/>
            </w:pPr>
            <w:r>
              <w:t xml:space="preserve">1-3 ED </w:t>
            </w:r>
            <w:proofErr w:type="spellStart"/>
            <w:r>
              <w:t>össz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5AB9B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5169A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00DBC0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301925EC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8E16" w14:textId="77777777" w:rsidR="00484617" w:rsidRDefault="002E36A1">
            <w:pPr>
              <w:pStyle w:val="TableContents"/>
              <w:jc w:val="center"/>
            </w:pPr>
            <w:r>
              <w:t>Közlekedési létesítmények pályaszerkezetei</w:t>
            </w:r>
            <w:r>
              <w:rPr>
                <w:rStyle w:val="Lbjegyzet-hivatkozs"/>
              </w:rPr>
              <w:footnoteReference w:id="18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6D336" w14:textId="77777777" w:rsidR="00484617" w:rsidRDefault="002E36A1">
            <w:pPr>
              <w:pStyle w:val="TableContents"/>
              <w:ind w:left="720"/>
            </w:pPr>
            <w:r>
              <w:t>1. ED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183C7" w14:textId="77777777" w:rsidR="00484617" w:rsidRDefault="002E36A1">
            <w:pPr>
              <w:pStyle w:val="TableContents"/>
              <w:jc w:val="center"/>
            </w:pPr>
            <w:r>
              <w:t>1/3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935E0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477EA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4D63D10A" w14:textId="77777777"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0A760" w14:textId="77777777" w:rsidR="00484617" w:rsidRDefault="002E36A1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1E326" w14:textId="77777777" w:rsidR="00484617" w:rsidRDefault="00484617">
            <w:pPr>
              <w:pStyle w:val="TableContents"/>
              <w:jc w:val="center"/>
            </w:pPr>
          </w:p>
        </w:tc>
      </w:tr>
    </w:tbl>
    <w:p w14:paraId="09575B3B" w14:textId="77777777" w:rsidR="00484617" w:rsidRDefault="00484617">
      <w:pPr>
        <w:pStyle w:val="Standard"/>
      </w:pPr>
    </w:p>
    <w:p w14:paraId="77539DCD" w14:textId="77777777" w:rsidR="00484617" w:rsidRDefault="002E36A1">
      <w:pPr>
        <w:pStyle w:val="Standard"/>
        <w:ind w:left="720"/>
        <w:rPr>
          <w:u w:val="single"/>
        </w:rPr>
      </w:pPr>
      <w:proofErr w:type="spellStart"/>
      <w:r>
        <w:rPr>
          <w:u w:val="single"/>
        </w:rPr>
        <w:t>geoinformatika</w:t>
      </w:r>
      <w:proofErr w:type="spellEnd"/>
      <w:r>
        <w:rPr>
          <w:u w:val="single"/>
        </w:rPr>
        <w:t>-építőmérnöki ágazaton</w:t>
      </w:r>
    </w:p>
    <w:p w14:paraId="5DD9CA97" w14:textId="77777777" w:rsidR="00484617" w:rsidRDefault="00484617">
      <w:pPr>
        <w:pStyle w:val="Standard"/>
        <w:jc w:val="center"/>
      </w:pPr>
    </w:p>
    <w:tbl>
      <w:tblPr>
        <w:tblW w:w="7229" w:type="dxa"/>
        <w:tblInd w:w="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1418"/>
        <w:gridCol w:w="708"/>
        <w:gridCol w:w="1276"/>
        <w:gridCol w:w="1843"/>
      </w:tblGrid>
      <w:tr w:rsidR="00484617" w14:paraId="740FA418" w14:textId="77777777"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DEC49" w14:textId="77777777" w:rsidR="00484617" w:rsidRDefault="002E36A1">
            <w:pPr>
              <w:pStyle w:val="TableContents"/>
              <w:jc w:val="center"/>
            </w:pPr>
            <w:r>
              <w:t>Tárgy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E4F6F" w14:textId="77777777" w:rsidR="00484617" w:rsidRDefault="002E36A1">
            <w:pPr>
              <w:pStyle w:val="TableContents"/>
              <w:jc w:val="center"/>
            </w:pPr>
            <w:r>
              <w:t>Teljesítményértékelés</w:t>
            </w:r>
            <w:r>
              <w:rPr>
                <w:rStyle w:val="Lbjegyzet-hivatkozs"/>
              </w:rPr>
              <w:footnoteReference w:id="19"/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5A47E3" w14:textId="77777777" w:rsidR="00484617" w:rsidRDefault="002E36A1">
            <w:pPr>
              <w:pStyle w:val="TableContents"/>
              <w:jc w:val="center"/>
            </w:pPr>
            <w:r>
              <w:t>Súly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4C554" w14:textId="77777777" w:rsidR="00484617" w:rsidRDefault="002E36A1">
            <w:pPr>
              <w:pStyle w:val="TableContents"/>
              <w:jc w:val="center"/>
            </w:pPr>
            <w:r>
              <w:t>Eredmény %-ban</w:t>
            </w:r>
            <w:r>
              <w:rPr>
                <w:rStyle w:val="Lbjegyzet-hivatkozs"/>
              </w:rPr>
              <w:footnoteReference w:id="20"/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92F6B6" w14:textId="77777777" w:rsidR="00484617" w:rsidRDefault="002E36A1">
            <w:pPr>
              <w:pStyle w:val="TableContents"/>
              <w:jc w:val="center"/>
            </w:pPr>
            <w:r>
              <w:t>Teljesítés féléve</w:t>
            </w:r>
            <w:r>
              <w:rPr>
                <w:rStyle w:val="Lbjegyzet-hivatkozs"/>
              </w:rPr>
              <w:footnoteReference w:id="21"/>
            </w:r>
          </w:p>
        </w:tc>
      </w:tr>
      <w:tr w:rsidR="00484617" w14:paraId="5F661EF0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70FDA" w14:textId="77777777" w:rsidR="00484617" w:rsidRDefault="002E36A1">
            <w:pPr>
              <w:pStyle w:val="TableContents"/>
              <w:jc w:val="center"/>
            </w:pPr>
            <w:r>
              <w:t>Alapozás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7DDA8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8F7078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A5793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E9424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2E3CA7C3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DD2BF" w14:textId="77777777" w:rsidR="00484617" w:rsidRDefault="002E36A1">
            <w:pPr>
              <w:pStyle w:val="TableContents"/>
              <w:jc w:val="center"/>
            </w:pPr>
            <w:r>
              <w:t>Geodéziai alaphálózatok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AE95D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E777EB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031D7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B4B2D1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2882498D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A147" w14:textId="77777777" w:rsidR="00484617" w:rsidRDefault="002E36A1">
            <w:pPr>
              <w:pStyle w:val="TableContents"/>
              <w:jc w:val="center"/>
            </w:pPr>
            <w:r>
              <w:t>Mérnökgeodézia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41EE5" w14:textId="77777777" w:rsidR="00484617" w:rsidRDefault="002E36A1">
            <w:pPr>
              <w:pStyle w:val="TableContents"/>
              <w:jc w:val="center"/>
            </w:pPr>
            <w:r>
              <w:t>1. ED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22BEE" w14:textId="77777777" w:rsidR="00484617" w:rsidRDefault="002E36A1">
            <w:pPr>
              <w:pStyle w:val="TableContents"/>
              <w:jc w:val="center"/>
            </w:pPr>
            <w:r>
              <w:t>1/3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C2326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9D52E7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38312441" w14:textId="77777777"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C73B3" w14:textId="77777777" w:rsidR="00484617" w:rsidRDefault="002E36A1">
            <w:pPr>
              <w:pStyle w:val="TableContents"/>
              <w:jc w:val="center"/>
            </w:pPr>
            <w:r>
              <w:t>Fotogrammetria és lézerszkennelés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F6CD2" w14:textId="77777777" w:rsidR="00484617" w:rsidRDefault="002E36A1">
            <w:pPr>
              <w:pStyle w:val="TableContents"/>
              <w:jc w:val="center"/>
            </w:pPr>
            <w:r>
              <w:t>1. zárthelyi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EA97B" w14:textId="77777777" w:rsidR="00484617" w:rsidRDefault="002E36A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88A76" w14:textId="77777777" w:rsidR="00484617" w:rsidRDefault="00484617">
            <w:pPr>
              <w:pStyle w:val="TableContents"/>
              <w:jc w:val="center"/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47BE0" w14:textId="77777777" w:rsidR="00484617" w:rsidRDefault="00484617">
            <w:pPr>
              <w:pStyle w:val="TableContents"/>
              <w:jc w:val="center"/>
            </w:pPr>
          </w:p>
        </w:tc>
      </w:tr>
      <w:tr w:rsidR="00484617" w14:paraId="34E4B1D9" w14:textId="77777777">
        <w:tc>
          <w:tcPr>
            <w:tcW w:w="41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8B052" w14:textId="77777777" w:rsidR="00484617" w:rsidRDefault="002E36A1">
            <w:pPr>
              <w:pStyle w:val="TableContents"/>
              <w:jc w:val="right"/>
            </w:pPr>
            <w:r>
              <w:t>Súlyozott átlag:</w:t>
            </w:r>
          </w:p>
        </w:tc>
        <w:tc>
          <w:tcPr>
            <w:tcW w:w="31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12A69" w14:textId="77777777" w:rsidR="00484617" w:rsidRDefault="00484617">
            <w:pPr>
              <w:pStyle w:val="TableContents"/>
              <w:jc w:val="center"/>
            </w:pPr>
          </w:p>
        </w:tc>
      </w:tr>
    </w:tbl>
    <w:p w14:paraId="4487920C" w14:textId="77777777" w:rsidR="00484617" w:rsidRDefault="00484617">
      <w:pPr>
        <w:pStyle w:val="Standard"/>
      </w:pPr>
    </w:p>
    <w:p w14:paraId="1FFAA363" w14:textId="77777777" w:rsidR="00484617" w:rsidRDefault="00484617">
      <w:pPr>
        <w:pStyle w:val="Standard"/>
      </w:pPr>
    </w:p>
    <w:p w14:paraId="6D5ADC50" w14:textId="77777777" w:rsidR="00484617" w:rsidRDefault="00484617">
      <w:pPr>
        <w:pStyle w:val="Standard"/>
      </w:pPr>
    </w:p>
    <w:p w14:paraId="51C2D09D" w14:textId="77777777" w:rsidR="005C5BB8" w:rsidRDefault="005C5BB8">
      <w:pPr>
        <w:suppressAutoHyphens w:val="0"/>
      </w:pPr>
      <w:r>
        <w:br w:type="page"/>
      </w:r>
    </w:p>
    <w:p w14:paraId="39C9F213" w14:textId="77777777" w:rsidR="00484617" w:rsidRDefault="002E36A1">
      <w:pPr>
        <w:pStyle w:val="Standard"/>
      </w:pPr>
      <w:r>
        <w:rPr>
          <w:b/>
          <w:bCs/>
        </w:rPr>
        <w:lastRenderedPageBreak/>
        <w:t>8. Részesül-e havi 10.000 Ft-ot meghaladó összegű szakmai, tudományos vagy közéleti</w:t>
      </w:r>
      <w:r>
        <w:t xml:space="preserve"> </w:t>
      </w:r>
      <w:r>
        <w:rPr>
          <w:b/>
          <w:bCs/>
        </w:rPr>
        <w:t>ösztöndíjban?</w:t>
      </w:r>
    </w:p>
    <w:p w14:paraId="135890FB" w14:textId="77777777" w:rsidR="00484617" w:rsidRDefault="002E36A1">
      <w:pPr>
        <w:pStyle w:val="Standard"/>
        <w:jc w:val="center"/>
      </w:pPr>
      <w:r>
        <w:t>igen</w:t>
      </w:r>
      <w:r>
        <w:rPr>
          <w:rStyle w:val="Lbjegyzet-hivatkozs"/>
        </w:rPr>
        <w:footnoteReference w:id="22"/>
      </w:r>
      <w:r>
        <w:t xml:space="preserve"> / nem</w:t>
      </w:r>
    </w:p>
    <w:p w14:paraId="47BEAB00" w14:textId="77777777" w:rsidR="00484617" w:rsidRDefault="00484617">
      <w:pPr>
        <w:pStyle w:val="Standard"/>
      </w:pPr>
    </w:p>
    <w:p w14:paraId="78B2F337" w14:textId="77777777" w:rsidR="00484617" w:rsidRDefault="002E36A1">
      <w:pPr>
        <w:pStyle w:val="Standard"/>
      </w:pPr>
      <w:r>
        <w:rPr>
          <w:b/>
          <w:bCs/>
        </w:rPr>
        <w:t>9. Közösségi tevékenység</w:t>
      </w:r>
      <w:r>
        <w:rPr>
          <w:rStyle w:val="Lbjegyzet-hivatkozs"/>
          <w:b/>
          <w:bCs/>
        </w:rPr>
        <w:footnoteReference w:id="23"/>
      </w:r>
      <w:r>
        <w:rPr>
          <w:b/>
          <w:bCs/>
        </w:rPr>
        <w:t>:</w:t>
      </w:r>
    </w:p>
    <w:p w14:paraId="04298B7B" w14:textId="77777777" w:rsidR="00484617" w:rsidRDefault="00484617">
      <w:pPr>
        <w:pStyle w:val="Standard"/>
      </w:pPr>
    </w:p>
    <w:p w14:paraId="48D8A2F5" w14:textId="77777777" w:rsidR="00484617" w:rsidRDefault="002E36A1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</w:t>
      </w:r>
      <w:proofErr w:type="spellStart"/>
      <w:r>
        <w:t>Zielinski</w:t>
      </w:r>
      <w:proofErr w:type="spellEnd"/>
      <w:r>
        <w:t xml:space="preserve"> Szilárd Szakkollégiumnak</w:t>
      </w:r>
    </w:p>
    <w:p w14:paraId="39F07077" w14:textId="77777777" w:rsidR="00484617" w:rsidRDefault="002E36A1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Hallgatói Képviseletnek</w:t>
      </w:r>
    </w:p>
    <w:p w14:paraId="58174871" w14:textId="77777777" w:rsidR="00484617" w:rsidRDefault="002E36A1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Tagja vagyok a Mentorgárdának</w:t>
      </w:r>
    </w:p>
    <w:p w14:paraId="004E380B" w14:textId="6F7BE475" w:rsidR="00C55760" w:rsidRDefault="00C55760" w:rsidP="00C55760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</w:t>
      </w:r>
      <w:r>
        <w:t>Pályaorientációs tevékenységet végzek</w:t>
      </w:r>
    </w:p>
    <w:p w14:paraId="1042EE45" w14:textId="77777777" w:rsidR="00484617" w:rsidRDefault="002E36A1">
      <w:pPr>
        <w:pStyle w:val="Standard"/>
        <w:ind w:left="709"/>
      </w:pPr>
      <w:r>
        <w:rPr>
          <w:rFonts w:ascii="Webdings" w:hAnsi="Webdings"/>
        </w:rPr>
        <w:t></w:t>
      </w:r>
      <w:r>
        <w:t xml:space="preserve"> Demonstrátor vagyok a ………………………………………</w:t>
      </w:r>
      <w:proofErr w:type="gramStart"/>
      <w:r>
        <w:t>…….</w:t>
      </w:r>
      <w:proofErr w:type="gramEnd"/>
      <w:r>
        <w:t>. tanszéken</w:t>
      </w:r>
    </w:p>
    <w:p w14:paraId="72BB9106" w14:textId="77777777" w:rsidR="00484617" w:rsidRDefault="00484617">
      <w:pPr>
        <w:pStyle w:val="Standard"/>
      </w:pPr>
    </w:p>
    <w:p w14:paraId="20B789B8" w14:textId="77777777" w:rsidR="00484617" w:rsidRDefault="002E36A1">
      <w:pPr>
        <w:pStyle w:val="Standard"/>
      </w:pPr>
      <w:r>
        <w:rPr>
          <w:b/>
          <w:bCs/>
        </w:rPr>
        <w:t>10. Építőmérnök perspektíva tárgyak teljesítése</w:t>
      </w:r>
      <w:r>
        <w:rPr>
          <w:rStyle w:val="Lbjegyzet-hivatkozs"/>
          <w:b/>
          <w:bCs/>
        </w:rPr>
        <w:footnoteReference w:id="24"/>
      </w:r>
      <w:r>
        <w:rPr>
          <w:b/>
          <w:bCs/>
        </w:rPr>
        <w:t>:</w:t>
      </w:r>
    </w:p>
    <w:p w14:paraId="3C2B191B" w14:textId="77777777" w:rsidR="00484617" w:rsidRDefault="00484617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484617" w14:paraId="2F4C2983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F02AA" w14:textId="77777777" w:rsidR="00484617" w:rsidRDefault="002E36A1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61624" w14:textId="77777777" w:rsidR="00484617" w:rsidRDefault="002E36A1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484617" w14:paraId="35BDDFAD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1568B" w14:textId="77777777" w:rsidR="00484617" w:rsidRDefault="00484617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1BEB4" w14:textId="77777777" w:rsidR="00484617" w:rsidRDefault="00484617">
            <w:pPr>
              <w:pStyle w:val="TableContents"/>
            </w:pPr>
          </w:p>
        </w:tc>
      </w:tr>
      <w:tr w:rsidR="00484617" w14:paraId="1FDC8331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AB2FC" w14:textId="77777777" w:rsidR="00484617" w:rsidRDefault="00484617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13DCB" w14:textId="77777777" w:rsidR="00484617" w:rsidRDefault="00484617">
            <w:pPr>
              <w:pStyle w:val="TableContents"/>
            </w:pPr>
          </w:p>
        </w:tc>
      </w:tr>
    </w:tbl>
    <w:p w14:paraId="69A1BEBF" w14:textId="77777777" w:rsidR="00484617" w:rsidRDefault="00484617">
      <w:pPr>
        <w:pStyle w:val="Standard"/>
      </w:pPr>
    </w:p>
    <w:p w14:paraId="7D1F9E51" w14:textId="77777777" w:rsidR="00484617" w:rsidRDefault="002E36A1">
      <w:pPr>
        <w:pStyle w:val="Standard"/>
      </w:pPr>
      <w:r>
        <w:rPr>
          <w:b/>
          <w:bCs/>
        </w:rPr>
        <w:t>11. Programozási ismeretek tárgyak teljesítése</w:t>
      </w:r>
      <w:r>
        <w:rPr>
          <w:rStyle w:val="Lbjegyzet-hivatkozs"/>
          <w:b/>
          <w:bCs/>
        </w:rPr>
        <w:footnoteReference w:id="25"/>
      </w:r>
      <w:r>
        <w:rPr>
          <w:b/>
          <w:bCs/>
        </w:rPr>
        <w:t>:</w:t>
      </w:r>
    </w:p>
    <w:p w14:paraId="41099012" w14:textId="77777777" w:rsidR="00484617" w:rsidRDefault="00484617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484617" w14:paraId="147F0F14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8EC1D" w14:textId="77777777" w:rsidR="00484617" w:rsidRDefault="002E36A1">
            <w:pPr>
              <w:pStyle w:val="TableContents"/>
              <w:jc w:val="center"/>
            </w:pPr>
            <w:r>
              <w:t>Tárgy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6EBC0" w14:textId="77777777" w:rsidR="00484617" w:rsidRDefault="002E36A1">
            <w:pPr>
              <w:pStyle w:val="TableContents"/>
              <w:jc w:val="center"/>
            </w:pPr>
            <w:r>
              <w:t>Teljesítés féléve</w:t>
            </w:r>
          </w:p>
        </w:tc>
      </w:tr>
      <w:tr w:rsidR="00484617" w14:paraId="33981929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1C13" w14:textId="77777777" w:rsidR="00484617" w:rsidRDefault="00484617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BEC61" w14:textId="77777777" w:rsidR="00484617" w:rsidRDefault="00484617">
            <w:pPr>
              <w:pStyle w:val="TableContents"/>
            </w:pPr>
          </w:p>
        </w:tc>
      </w:tr>
      <w:tr w:rsidR="00484617" w14:paraId="395CB71F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9FE27" w14:textId="77777777" w:rsidR="00484617" w:rsidRDefault="00484617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80A37" w14:textId="77777777" w:rsidR="00484617" w:rsidRDefault="00484617">
            <w:pPr>
              <w:pStyle w:val="TableContents"/>
            </w:pPr>
          </w:p>
        </w:tc>
      </w:tr>
    </w:tbl>
    <w:p w14:paraId="34EA039E" w14:textId="77777777" w:rsidR="00484617" w:rsidRDefault="00484617">
      <w:pPr>
        <w:pStyle w:val="Standard"/>
        <w:rPr>
          <w:b/>
          <w:bCs/>
        </w:rPr>
      </w:pPr>
    </w:p>
    <w:p w14:paraId="109998B2" w14:textId="77777777" w:rsidR="00484617" w:rsidRDefault="002E36A1">
      <w:pPr>
        <w:pStyle w:val="Standard"/>
      </w:pPr>
      <w:r>
        <w:rPr>
          <w:b/>
          <w:bCs/>
        </w:rPr>
        <w:t>12. Tudományos Diákköri Tevékenység</w:t>
      </w:r>
      <w:r>
        <w:rPr>
          <w:rStyle w:val="Lbjegyzet-hivatkozs"/>
          <w:b/>
          <w:bCs/>
        </w:rPr>
        <w:footnoteReference w:id="26"/>
      </w:r>
    </w:p>
    <w:p w14:paraId="6F83A566" w14:textId="77777777" w:rsidR="00484617" w:rsidRDefault="00484617">
      <w:pPr>
        <w:pStyle w:val="Standard"/>
      </w:pPr>
    </w:p>
    <w:p w14:paraId="286D37DC" w14:textId="77777777" w:rsidR="00484617" w:rsidRDefault="00484617">
      <w:pPr>
        <w:pStyle w:val="Standard"/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9"/>
        <w:gridCol w:w="1472"/>
      </w:tblGrid>
      <w:tr w:rsidR="00484617" w14:paraId="16F5524C" w14:textId="77777777"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4CBDE" w14:textId="77777777" w:rsidR="00484617" w:rsidRDefault="002E36A1">
            <w:pPr>
              <w:pStyle w:val="TableContents"/>
              <w:jc w:val="center"/>
            </w:pPr>
            <w:r>
              <w:t>Előadás címe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DA811" w14:textId="77777777" w:rsidR="00484617" w:rsidRDefault="002E36A1">
            <w:pPr>
              <w:pStyle w:val="TableContents"/>
              <w:jc w:val="center"/>
            </w:pPr>
            <w:r>
              <w:t>Kari TDK konferencia éve</w:t>
            </w:r>
          </w:p>
        </w:tc>
      </w:tr>
      <w:tr w:rsidR="00484617" w14:paraId="3F2414E9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2DC7A" w14:textId="77777777" w:rsidR="00484617" w:rsidRDefault="00484617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129E" w14:textId="77777777" w:rsidR="00484617" w:rsidRDefault="00484617">
            <w:pPr>
              <w:pStyle w:val="TableContents"/>
            </w:pPr>
          </w:p>
        </w:tc>
      </w:tr>
      <w:tr w:rsidR="00484617" w14:paraId="723B93B9" w14:textId="77777777">
        <w:tc>
          <w:tcPr>
            <w:tcW w:w="4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2FC7E" w14:textId="77777777" w:rsidR="00484617" w:rsidRDefault="00484617">
            <w:pPr>
              <w:pStyle w:val="TableContents"/>
            </w:pP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D6369" w14:textId="77777777" w:rsidR="00484617" w:rsidRDefault="00484617">
            <w:pPr>
              <w:pStyle w:val="TableContents"/>
            </w:pPr>
          </w:p>
        </w:tc>
      </w:tr>
    </w:tbl>
    <w:p w14:paraId="729F2594" w14:textId="77777777" w:rsidR="00484617" w:rsidRDefault="00484617">
      <w:pPr>
        <w:pStyle w:val="Standard"/>
      </w:pPr>
    </w:p>
    <w:p w14:paraId="5E7184E4" w14:textId="77777777" w:rsidR="005C5BB8" w:rsidRDefault="005C5BB8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44040ED9" w14:textId="77777777" w:rsidR="00484617" w:rsidRDefault="002E36A1">
      <w:pPr>
        <w:pStyle w:val="Standard"/>
      </w:pPr>
      <w:r>
        <w:rPr>
          <w:b/>
          <w:bCs/>
        </w:rPr>
        <w:lastRenderedPageBreak/>
        <w:t>13. Nyelvismeret</w:t>
      </w:r>
      <w:r>
        <w:rPr>
          <w:rStyle w:val="Lbjegyzet-hivatkozs"/>
          <w:b/>
          <w:bCs/>
        </w:rPr>
        <w:footnoteReference w:id="27"/>
      </w:r>
    </w:p>
    <w:p w14:paraId="6ABA6383" w14:textId="77777777" w:rsidR="00484617" w:rsidRDefault="00484617">
      <w:pPr>
        <w:pStyle w:val="Standard"/>
        <w:rPr>
          <w:b/>
          <w:bCs/>
        </w:rPr>
      </w:pPr>
    </w:p>
    <w:tbl>
      <w:tblPr>
        <w:tblW w:w="5841" w:type="dxa"/>
        <w:tblInd w:w="16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8"/>
        <w:gridCol w:w="1937"/>
        <w:gridCol w:w="1936"/>
      </w:tblGrid>
      <w:tr w:rsidR="00484617" w14:paraId="4F166EAA" w14:textId="77777777"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879C6" w14:textId="77777777" w:rsidR="00484617" w:rsidRDefault="002E36A1">
            <w:pPr>
              <w:pStyle w:val="TableContents"/>
              <w:jc w:val="center"/>
            </w:pPr>
            <w:r>
              <w:t>Nyelv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46AF6" w14:textId="77777777" w:rsidR="00484617" w:rsidRDefault="002E36A1">
            <w:pPr>
              <w:pStyle w:val="TableContents"/>
              <w:jc w:val="center"/>
            </w:pPr>
            <w:r>
              <w:t>Típus</w:t>
            </w:r>
          </w:p>
        </w:tc>
        <w:tc>
          <w:tcPr>
            <w:tcW w:w="1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82486" w14:textId="77777777" w:rsidR="00484617" w:rsidRDefault="002E36A1">
            <w:pPr>
              <w:pStyle w:val="TableContents"/>
              <w:jc w:val="center"/>
            </w:pPr>
            <w:r>
              <w:t>Bizonyítvány</w:t>
            </w:r>
          </w:p>
          <w:p w14:paraId="651E1B9E" w14:textId="77777777" w:rsidR="00484617" w:rsidRDefault="002E36A1">
            <w:pPr>
              <w:pStyle w:val="TableContents"/>
              <w:jc w:val="center"/>
            </w:pPr>
            <w:r>
              <w:t>kelte / száma</w:t>
            </w:r>
          </w:p>
        </w:tc>
      </w:tr>
      <w:tr w:rsidR="00484617" w14:paraId="3D3583CB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049AC" w14:textId="77777777" w:rsidR="00484617" w:rsidRDefault="00484617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7241F" w14:textId="77777777" w:rsidR="00484617" w:rsidRDefault="00484617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1B4E4" w14:textId="77777777" w:rsidR="00484617" w:rsidRDefault="00484617">
            <w:pPr>
              <w:pStyle w:val="TableContents"/>
            </w:pPr>
          </w:p>
        </w:tc>
      </w:tr>
      <w:tr w:rsidR="00484617" w14:paraId="6BA86B15" w14:textId="77777777">
        <w:tc>
          <w:tcPr>
            <w:tcW w:w="19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DCB0D" w14:textId="77777777" w:rsidR="00484617" w:rsidRDefault="00484617">
            <w:pPr>
              <w:pStyle w:val="TableContents"/>
            </w:pPr>
          </w:p>
        </w:tc>
        <w:tc>
          <w:tcPr>
            <w:tcW w:w="19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3966D" w14:textId="77777777" w:rsidR="00484617" w:rsidRDefault="00484617">
            <w:pPr>
              <w:pStyle w:val="TableContents"/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EB23C" w14:textId="77777777" w:rsidR="00484617" w:rsidRDefault="00484617">
            <w:pPr>
              <w:pStyle w:val="TableContents"/>
            </w:pPr>
          </w:p>
        </w:tc>
      </w:tr>
    </w:tbl>
    <w:p w14:paraId="3720E2D1" w14:textId="77777777" w:rsidR="00484617" w:rsidRDefault="00484617">
      <w:pPr>
        <w:pStyle w:val="Standard"/>
        <w:rPr>
          <w:b/>
          <w:bCs/>
        </w:rPr>
      </w:pPr>
    </w:p>
    <w:p w14:paraId="03AA2BD8" w14:textId="77777777" w:rsidR="00484617" w:rsidRDefault="002E36A1">
      <w:pPr>
        <w:pStyle w:val="Standard"/>
        <w:rPr>
          <w:b/>
          <w:bCs/>
        </w:rPr>
      </w:pPr>
      <w:r>
        <w:rPr>
          <w:b/>
          <w:bCs/>
        </w:rPr>
        <w:t>13. Nyilatkozatok</w:t>
      </w:r>
    </w:p>
    <w:p w14:paraId="3260AE9F" w14:textId="77777777" w:rsidR="00484617" w:rsidRDefault="00484617">
      <w:pPr>
        <w:pStyle w:val="Standard"/>
      </w:pPr>
    </w:p>
    <w:p w14:paraId="4217E998" w14:textId="4F67C551" w:rsidR="00484617" w:rsidRDefault="002E36A1">
      <w:pPr>
        <w:pStyle w:val="Standard"/>
      </w:pPr>
      <w:r>
        <w:t xml:space="preserve">Nyilatkozom, hogy a </w:t>
      </w:r>
      <w:r w:rsidR="005C5BB8">
        <w:t>202</w:t>
      </w:r>
      <w:r w:rsidR="00852EF7">
        <w:t>3</w:t>
      </w:r>
      <w:r w:rsidR="005C5BB8">
        <w:t>/2</w:t>
      </w:r>
      <w:r w:rsidR="00852EF7">
        <w:t>4</w:t>
      </w:r>
      <w:r w:rsidR="005C5BB8">
        <w:t>.</w:t>
      </w:r>
      <w:r>
        <w:t xml:space="preserve"> tanév őszi félévében aktív tanulmányi féléven vagyok;</w:t>
      </w:r>
    </w:p>
    <w:p w14:paraId="2A695246" w14:textId="77777777" w:rsidR="00484617" w:rsidRDefault="00484617">
      <w:pPr>
        <w:pStyle w:val="Standard"/>
      </w:pPr>
    </w:p>
    <w:p w14:paraId="25860A0B" w14:textId="77777777" w:rsidR="00484617" w:rsidRDefault="002E36A1">
      <w:pPr>
        <w:pStyle w:val="Standard"/>
      </w:pPr>
      <w:r>
        <w:t>Nyilatkozom, hogy a mintatanterv szerinti tárgyakból legalább 20 kreditpontnyi tárgyat a megpályázott időszakban felvettem;</w:t>
      </w:r>
    </w:p>
    <w:p w14:paraId="223C0DD5" w14:textId="77777777" w:rsidR="00484617" w:rsidRDefault="00484617">
      <w:pPr>
        <w:pStyle w:val="Standard"/>
      </w:pPr>
    </w:p>
    <w:p w14:paraId="74EB62F1" w14:textId="77777777" w:rsidR="00484617" w:rsidRDefault="002E36A1">
      <w:pPr>
        <w:pStyle w:val="Standard"/>
      </w:pPr>
      <w:r>
        <w:t>Nyilatkozom, hogy nem részesülök sem a Nemzeti Felsőoktatási Ösztöndíjban sem az Új Nemzeti Kiválósági Program ösztöndíjában;</w:t>
      </w:r>
    </w:p>
    <w:p w14:paraId="053FAB18" w14:textId="77777777" w:rsidR="00484617" w:rsidRDefault="00484617">
      <w:pPr>
        <w:pStyle w:val="Standard"/>
      </w:pPr>
    </w:p>
    <w:p w14:paraId="76936ECA" w14:textId="77777777" w:rsidR="00484617" w:rsidRDefault="002E36A1">
      <w:pPr>
        <w:pStyle w:val="Standard"/>
      </w:pPr>
      <w:r>
        <w:t>Nyilatkozom, hogy a pályázati űrlapban megadott adatok helyesek.</w:t>
      </w:r>
    </w:p>
    <w:p w14:paraId="110E28A2" w14:textId="77777777" w:rsidR="00484617" w:rsidRDefault="00484617">
      <w:pPr>
        <w:pStyle w:val="Standard"/>
      </w:pPr>
    </w:p>
    <w:p w14:paraId="67397C08" w14:textId="77777777" w:rsidR="00484617" w:rsidRDefault="002E36A1">
      <w:pPr>
        <w:pStyle w:val="Standard"/>
      </w:pPr>
      <w:r>
        <w:t xml:space="preserve">Tudomásul veszem, hogy amennyiben az űrlapban megadott adatok valótlannak bizonyulnak, az ÉMK a pályázatot automatikusan érvénytelennek tekinti. Amennyiben az adatok </w:t>
      </w:r>
      <w:proofErr w:type="spellStart"/>
      <w:r>
        <w:t>valótlanságára</w:t>
      </w:r>
      <w:proofErr w:type="spellEnd"/>
      <w:r>
        <w:t xml:space="preserve"> az ösztöndíj kifizetését követően derül fény, abban az esetben az ÉMK az adott félévre kifizetett ösztöndíjat egy összegben visszaköveteli. Szándékos valótlan adatközlés egyúttal a pályázó kizárását vonja maga után az #építő250 ösztöndíjprogramból a teljes hátralévő képzési időre vonatkozóan.</w:t>
      </w:r>
    </w:p>
    <w:p w14:paraId="23582D0E" w14:textId="77777777" w:rsidR="00484617" w:rsidRDefault="00484617">
      <w:pPr>
        <w:pStyle w:val="Standard"/>
      </w:pPr>
    </w:p>
    <w:p w14:paraId="08C52604" w14:textId="77777777" w:rsidR="00484617" w:rsidRDefault="00484617">
      <w:pPr>
        <w:pStyle w:val="Standard"/>
      </w:pPr>
    </w:p>
    <w:p w14:paraId="0E501636" w14:textId="77777777" w:rsidR="00484617" w:rsidRDefault="00484617">
      <w:pPr>
        <w:pStyle w:val="Standard"/>
      </w:pPr>
    </w:p>
    <w:p w14:paraId="3170D648" w14:textId="0CC7C28A" w:rsidR="00484617" w:rsidRDefault="002E36A1">
      <w:pPr>
        <w:pStyle w:val="Standard"/>
      </w:pPr>
      <w:r>
        <w:t>Budapest, 20</w:t>
      </w:r>
      <w:r w:rsidR="005C5BB8">
        <w:t>2</w:t>
      </w:r>
      <w:r w:rsidR="00852EF7">
        <w:t>3</w:t>
      </w:r>
      <w:r>
        <w:t>. ……………………</w:t>
      </w:r>
      <w:proofErr w:type="gramStart"/>
      <w:r>
        <w:t>…….</w:t>
      </w:r>
      <w:proofErr w:type="gramEnd"/>
      <w:r>
        <w:t>.</w:t>
      </w:r>
    </w:p>
    <w:p w14:paraId="50D958A1" w14:textId="77777777" w:rsidR="00484617" w:rsidRDefault="00484617">
      <w:pPr>
        <w:pStyle w:val="Standard"/>
      </w:pPr>
    </w:p>
    <w:p w14:paraId="3D29F57A" w14:textId="77777777" w:rsidR="00484617" w:rsidRDefault="00484617">
      <w:pPr>
        <w:pStyle w:val="Standard"/>
      </w:pPr>
    </w:p>
    <w:p w14:paraId="0DBB0CC2" w14:textId="77777777" w:rsidR="00484617" w:rsidRDefault="00484617">
      <w:pPr>
        <w:pStyle w:val="Standard"/>
      </w:pPr>
    </w:p>
    <w:p w14:paraId="5BE5343C" w14:textId="77777777" w:rsidR="00484617" w:rsidRDefault="00484617">
      <w:pPr>
        <w:pStyle w:val="Standard"/>
      </w:pPr>
    </w:p>
    <w:p w14:paraId="0311BFC3" w14:textId="77777777" w:rsidR="00484617" w:rsidRDefault="002E36A1">
      <w:pPr>
        <w:pStyle w:val="Standard"/>
        <w:ind w:left="4254"/>
        <w:jc w:val="center"/>
      </w:pPr>
      <w:r>
        <w:t>……………………………………</w:t>
      </w:r>
    </w:p>
    <w:p w14:paraId="5AF646C6" w14:textId="77777777" w:rsidR="00484617" w:rsidRDefault="002E36A1">
      <w:pPr>
        <w:pStyle w:val="Standard"/>
        <w:ind w:left="4254"/>
        <w:jc w:val="center"/>
      </w:pPr>
      <w:r>
        <w:t>aláírás</w:t>
      </w:r>
    </w:p>
    <w:p w14:paraId="3505F6D8" w14:textId="77777777" w:rsidR="00484617" w:rsidRDefault="00484617">
      <w:pPr>
        <w:pStyle w:val="Standard"/>
      </w:pPr>
    </w:p>
    <w:sectPr w:rsidR="0048461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C161" w14:textId="77777777" w:rsidR="00BB0E9F" w:rsidRDefault="00BB0E9F">
      <w:r>
        <w:separator/>
      </w:r>
    </w:p>
  </w:endnote>
  <w:endnote w:type="continuationSeparator" w:id="0">
    <w:p w14:paraId="0C99E406" w14:textId="77777777" w:rsidR="00BB0E9F" w:rsidRDefault="00BB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A501" w14:textId="77777777" w:rsidR="00BB0E9F" w:rsidRDefault="00BB0E9F">
      <w:r>
        <w:rPr>
          <w:color w:val="000000"/>
        </w:rPr>
        <w:separator/>
      </w:r>
    </w:p>
  </w:footnote>
  <w:footnote w:type="continuationSeparator" w:id="0">
    <w:p w14:paraId="58511E20" w14:textId="77777777" w:rsidR="00BB0E9F" w:rsidRDefault="00BB0E9F">
      <w:r>
        <w:continuationSeparator/>
      </w:r>
    </w:p>
  </w:footnote>
  <w:footnote w:id="1">
    <w:p w14:paraId="62A5FFBF" w14:textId="77777777" w:rsidR="00484617" w:rsidRDefault="002E36A1">
      <w:pPr>
        <w:pStyle w:val="Footnote"/>
      </w:pPr>
      <w:r>
        <w:rPr>
          <w:rStyle w:val="Lbjegyzet-hivatkozs"/>
        </w:rPr>
        <w:footnoteRef/>
      </w:r>
      <w:r>
        <w:t>Az #építő250 ösztöndíj részletes szabályait az ÉMK 10/2018 sz. Dékáni Utasítása tartalmazza.</w:t>
      </w:r>
    </w:p>
  </w:footnote>
  <w:footnote w:id="2">
    <w:p w14:paraId="155120E0" w14:textId="77777777" w:rsidR="00484617" w:rsidRDefault="002E36A1">
      <w:pPr>
        <w:pStyle w:val="Footnote"/>
      </w:pPr>
      <w:r>
        <w:rPr>
          <w:rStyle w:val="Lbjegyzet-hivatkozs"/>
        </w:rPr>
        <w:footnoteRef/>
      </w:r>
      <w:r>
        <w:t xml:space="preserve">Mintatanterv szerinti tanulmányi félévek száma: a hallgató </w:t>
      </w:r>
      <w:r>
        <w:rPr>
          <w:b/>
          <w:bCs/>
        </w:rPr>
        <w:t>bármely felsőoktatási intézmény bármely képzésén</w:t>
      </w:r>
      <w:r>
        <w:t xml:space="preserve"> eltöltött aktív féléveinek az összege.</w:t>
      </w:r>
    </w:p>
  </w:footnote>
  <w:footnote w:id="3">
    <w:p w14:paraId="6466E6B9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 mintatantervi félévnek megfelelő teljesítményértékelések megadása a 10/2018. sz. Dékáni Utasítás szerint. </w:t>
      </w:r>
      <w:r>
        <w:rPr>
          <w:b/>
        </w:rPr>
        <w:t>Figyelem</w:t>
      </w:r>
      <w:r>
        <w:t>: Érvényesen csak az pályázhat, aki minden, aktuális mintatantervi félévének megfelelő mérföldkő teljesítményértékelését ebben a félévben vagy korábban teljesítette. Digitális kitöltés esetén a felesleges táblázat törölhető!</w:t>
      </w:r>
    </w:p>
  </w:footnote>
  <w:footnote w:id="4">
    <w:p w14:paraId="5AAE2DA2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5">
    <w:p w14:paraId="6719854D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%</w:t>
      </w:r>
      <w:proofErr w:type="spellStart"/>
      <w:r>
        <w:t>os</w:t>
      </w:r>
      <w:proofErr w:type="spellEnd"/>
      <w:r>
        <w:t xml:space="preserve"> eredményt: </w:t>
      </w:r>
      <w:proofErr w:type="gramStart"/>
      <w:r>
        <w:t>Eredmény[</w:t>
      </w:r>
      <w:proofErr w:type="gramEnd"/>
      <w:r>
        <w:t>%] = [(jegy-1)*0,125+0,50], elégtelen jegy automatikusan 0%-os eredménynek minősül.</w:t>
      </w:r>
    </w:p>
  </w:footnote>
  <w:footnote w:id="6">
    <w:p w14:paraId="591BD8ED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tanulmányi félévet (tanév/őszi/tavaszi félév)!</w:t>
      </w:r>
    </w:p>
  </w:footnote>
  <w:footnote w:id="7">
    <w:p w14:paraId="1C5DE2E7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8">
    <w:p w14:paraId="58D6737C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százalékos eredményt: </w:t>
      </w:r>
      <w:proofErr w:type="gramStart"/>
      <w:r>
        <w:t>Eredmény[</w:t>
      </w:r>
      <w:proofErr w:type="gramEnd"/>
      <w:r>
        <w:t>%] = [(jegy-1)*0,125+0,50], elégtelen jegy automatikusan 0%-os eredménynek minősül.</w:t>
      </w:r>
    </w:p>
  </w:footnote>
  <w:footnote w:id="9">
    <w:p w14:paraId="36194566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félév számát!</w:t>
      </w:r>
    </w:p>
  </w:footnote>
  <w:footnote w:id="10">
    <w:p w14:paraId="02881C5F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11">
    <w:p w14:paraId="3AB51279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%</w:t>
      </w:r>
      <w:proofErr w:type="spellStart"/>
      <w:r>
        <w:t>os</w:t>
      </w:r>
      <w:proofErr w:type="spellEnd"/>
      <w:r>
        <w:t xml:space="preserve"> eredményt: </w:t>
      </w:r>
      <w:proofErr w:type="gramStart"/>
      <w:r>
        <w:t>Eredmény[</w:t>
      </w:r>
      <w:proofErr w:type="gramEnd"/>
      <w:r>
        <w:t>%] = [(jegy-1)*0,125+0,50], elégtelen jegy automatikusan 0%-os eredménynek minősül.</w:t>
      </w:r>
    </w:p>
  </w:footnote>
  <w:footnote w:id="12">
    <w:p w14:paraId="4F927B02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félév számát!</w:t>
      </w:r>
    </w:p>
  </w:footnote>
  <w:footnote w:id="13">
    <w:p w14:paraId="4185DE68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Gyakorlati és elméleti rész együttesen veendő figyelembe.</w:t>
      </w:r>
    </w:p>
  </w:footnote>
  <w:footnote w:id="14">
    <w:p w14:paraId="47B21E16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Mind a példát és a tesztet eredményesen teljesíteni kell.</w:t>
      </w:r>
    </w:p>
  </w:footnote>
  <w:footnote w:id="15">
    <w:p w14:paraId="173917D3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16">
    <w:p w14:paraId="0453A75D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%</w:t>
      </w:r>
      <w:proofErr w:type="spellStart"/>
      <w:r>
        <w:t>os</w:t>
      </w:r>
      <w:proofErr w:type="spellEnd"/>
      <w:r>
        <w:t xml:space="preserve"> eredményt: </w:t>
      </w:r>
      <w:proofErr w:type="gramStart"/>
      <w:r>
        <w:t>Eredmény[</w:t>
      </w:r>
      <w:proofErr w:type="gramEnd"/>
      <w:r>
        <w:t>%] = [(jegy-1)*0,125+0,50], elégtelen jegy automatikusan 0%-os eredménynek minősül.</w:t>
      </w:r>
    </w:p>
  </w:footnote>
  <w:footnote w:id="17">
    <w:p w14:paraId="1848469F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félév számát!</w:t>
      </w:r>
    </w:p>
  </w:footnote>
  <w:footnote w:id="18">
    <w:p w14:paraId="27C9FF34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Mind az útépítéssel és a vasútépítéssel kapcsolatos részt teljesíteni kell külön-külön is.</w:t>
      </w:r>
    </w:p>
  </w:footnote>
  <w:footnote w:id="19">
    <w:p w14:paraId="0B5045A3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Kizárólag a </w:t>
      </w:r>
      <w:proofErr w:type="spellStart"/>
      <w:r>
        <w:t>teljesítményértekelés</w:t>
      </w:r>
      <w:proofErr w:type="spellEnd"/>
      <w:r>
        <w:t xml:space="preserve"> első szervezett időpontjában elért eredmények vehetők figyelembe. Pótláson elért eredmények még abban az esetben sem, ha valaki az első zárthelyi alkalmon nem vett részt.</w:t>
      </w:r>
    </w:p>
  </w:footnote>
  <w:footnote w:id="20">
    <w:p w14:paraId="218C263B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Amennyiben pontszám vagy %-os eredmény nem érhető el, akkor az érdemjegyből az alábbi képlet segítségével kell meghatározni a %</w:t>
      </w:r>
      <w:proofErr w:type="spellStart"/>
      <w:r>
        <w:t>os</w:t>
      </w:r>
      <w:proofErr w:type="spellEnd"/>
      <w:r>
        <w:t xml:space="preserve"> eredményt: </w:t>
      </w:r>
      <w:proofErr w:type="gramStart"/>
      <w:r>
        <w:t>Eredmény[</w:t>
      </w:r>
      <w:proofErr w:type="gramEnd"/>
      <w:r>
        <w:t>%] = [(jegy-1)*0,125+0,50], elégtelen jegy automatikusan 0%-os eredménynek minősül.</w:t>
      </w:r>
    </w:p>
  </w:footnote>
  <w:footnote w:id="21">
    <w:p w14:paraId="18A358C3" w14:textId="77777777" w:rsidR="00484617" w:rsidRDefault="002E36A1">
      <w:pPr>
        <w:pStyle w:val="Lbjegyzetszveg"/>
      </w:pPr>
      <w:r>
        <w:rPr>
          <w:rStyle w:val="Lbjegyzet-hivatkozs"/>
        </w:rPr>
        <w:footnoteRef/>
      </w:r>
      <w:r>
        <w:t xml:space="preserve"> Abban az esetben, ha korábban teljesítette a teljesítményértékelést, akkor itt adja meg a félév számát!</w:t>
      </w:r>
    </w:p>
  </w:footnote>
  <w:footnote w:id="22">
    <w:p w14:paraId="4D90F493" w14:textId="77777777" w:rsidR="00484617" w:rsidRDefault="002E36A1">
      <w:pPr>
        <w:pStyle w:val="Footnote"/>
      </w:pPr>
      <w:r>
        <w:rPr>
          <w:rStyle w:val="Lbjegyzet-hivatkozs"/>
        </w:rPr>
        <w:footnoteRef/>
      </w:r>
      <w:r>
        <w:t>Amennyiben részesül ilyen ösztöndíjban, akkor az #építő250 ösztöndíjat csak a Dékánnak benyújtott külön írásbeli kérelem alapján megítélt dékáni engedéllyel nyerheti el.</w:t>
      </w:r>
    </w:p>
  </w:footnote>
  <w:footnote w:id="23">
    <w:p w14:paraId="4D038D09" w14:textId="77777777" w:rsidR="00484617" w:rsidRDefault="002E36A1">
      <w:pPr>
        <w:pStyle w:val="Footnote"/>
      </w:pPr>
      <w:r>
        <w:rPr>
          <w:rStyle w:val="Lbjegyzet-hivatkozs"/>
        </w:rPr>
        <w:footnoteRef/>
      </w:r>
      <w:r>
        <w:t>A negyedik mintatantervi félévtől követelmény legalább az egyik teljesítése. A 2018/19 tanév őszi félévében benyújtott pályázatoknál e feltétel teljesítésétől eltekintünk.</w:t>
      </w:r>
    </w:p>
  </w:footnote>
  <w:footnote w:id="24">
    <w:p w14:paraId="1C465FBF" w14:textId="77777777" w:rsidR="00484617" w:rsidRDefault="002E36A1">
      <w:pPr>
        <w:pStyle w:val="Footnote"/>
      </w:pPr>
      <w:r>
        <w:rPr>
          <w:rStyle w:val="Lbjegyzet-hivatkozs"/>
        </w:rPr>
        <w:footnoteRef/>
      </w:r>
      <w:r>
        <w:t>Az ötödik félévtől legalább egy, a hetedik félévtől legalább kettő tárgyat kell teljesíteni az „Építőmérnöki perspektíva” tárgycsoportból. A 2018/19 tanév őszi félévében benyújtott pályázatoknál e feltétel teljesítésétől eltekintünk.</w:t>
      </w:r>
    </w:p>
  </w:footnote>
  <w:footnote w:id="25">
    <w:p w14:paraId="52D3F52F" w14:textId="77777777" w:rsidR="00484617" w:rsidRDefault="002E36A1">
      <w:pPr>
        <w:pStyle w:val="Footnote"/>
      </w:pPr>
      <w:r>
        <w:rPr>
          <w:rStyle w:val="Lbjegyzet-hivatkozs"/>
        </w:rPr>
        <w:footnoteRef/>
      </w:r>
      <w:r>
        <w:t>A hatodik félévtől legalább egy tárgyat kell teljesíteni a „Programozási ismeretek” tárgycsoportból. A 2018/19 tanév őszi félévében benyújtott pályázatoknál e feltétel teljesítésétől eltekintünk.</w:t>
      </w:r>
    </w:p>
  </w:footnote>
  <w:footnote w:id="26">
    <w:p w14:paraId="2871DAE7" w14:textId="77777777" w:rsidR="00484617" w:rsidRDefault="002E36A1">
      <w:pPr>
        <w:pStyle w:val="Footnote"/>
      </w:pPr>
      <w:r>
        <w:rPr>
          <w:rStyle w:val="Lbjegyzet-hivatkozs"/>
        </w:rPr>
        <w:footnoteRef/>
      </w:r>
      <w:r>
        <w:t>A hatodik félévtől legalább egy TDK előadás megtartása követelmény.</w:t>
      </w:r>
    </w:p>
  </w:footnote>
  <w:footnote w:id="27">
    <w:p w14:paraId="32E786B1" w14:textId="77777777" w:rsidR="00484617" w:rsidRDefault="002E36A1">
      <w:pPr>
        <w:pStyle w:val="Footnote"/>
      </w:pPr>
      <w:r>
        <w:rPr>
          <w:rStyle w:val="Lbjegyzet-hivatkozs"/>
        </w:rPr>
        <w:footnoteRef/>
      </w:r>
      <w:r>
        <w:t>A hatodik félévtől a pályázó rendelkezik legalább egy élő nyelvből államilag elismert középfokú „C” típusú nyelvvizsgával.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13E37"/>
    <w:multiLevelType w:val="multilevel"/>
    <w:tmpl w:val="20386C0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1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17"/>
    <w:rsid w:val="002E36A1"/>
    <w:rsid w:val="00484617"/>
    <w:rsid w:val="0049608E"/>
    <w:rsid w:val="00500543"/>
    <w:rsid w:val="005C5BB8"/>
    <w:rsid w:val="00624232"/>
    <w:rsid w:val="0084123C"/>
    <w:rsid w:val="00852EF7"/>
    <w:rsid w:val="00A27ECC"/>
    <w:rsid w:val="00BB0E9F"/>
    <w:rsid w:val="00C55760"/>
    <w:rsid w:val="00F3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7D92"/>
  <w15:docId w15:val="{75FBD0B7-3DBA-4C9E-A405-3AB99634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hu-H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Jegyzetszveg">
    <w:name w:val="annotation text"/>
    <w:basedOn w:val="Norml"/>
    <w:rPr>
      <w:rFonts w:cs="Mangal"/>
      <w:sz w:val="20"/>
      <w:szCs w:val="18"/>
    </w:rPr>
  </w:style>
  <w:style w:type="paragraph" w:styleId="Megjegyzstrgya">
    <w:name w:val="annotation subject"/>
    <w:basedOn w:val="Jegyzetszveg"/>
    <w:next w:val="Jegyzetszveg"/>
    <w:rPr>
      <w:b/>
      <w:bCs/>
    </w:rPr>
  </w:style>
  <w:style w:type="paragraph" w:styleId="Buborkszveg">
    <w:name w:val="Balloon Text"/>
    <w:basedOn w:val="Norml"/>
    <w:rPr>
      <w:rFonts w:ascii="Segoe UI" w:eastAsia="Segoe UI" w:hAnsi="Segoe UI" w:cs="Mangal"/>
      <w:sz w:val="18"/>
      <w:szCs w:val="16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Lbjegyzet-hivatkozs">
    <w:name w:val="footnote reference"/>
    <w:basedOn w:val="Bekezdsalapbettpusa"/>
    <w:rPr>
      <w:position w:val="0"/>
      <w:vertAlign w:val="superscript"/>
    </w:rPr>
  </w:style>
  <w:style w:type="character" w:styleId="Jegyzethivatkozs">
    <w:name w:val="annotation reference"/>
    <w:basedOn w:val="Bekezdsalapbettpusa"/>
    <w:rPr>
      <w:sz w:val="16"/>
      <w:szCs w:val="16"/>
    </w:rPr>
  </w:style>
  <w:style w:type="character" w:customStyle="1" w:styleId="JegyzetszvegChar">
    <w:name w:val="Jegyzetszöveg Char"/>
    <w:basedOn w:val="Bekezdsalapbettpusa"/>
    <w:rPr>
      <w:rFonts w:cs="Mangal"/>
      <w:sz w:val="20"/>
      <w:szCs w:val="18"/>
    </w:rPr>
  </w:style>
  <w:style w:type="character" w:customStyle="1" w:styleId="MegjegyzstrgyaChar">
    <w:name w:val="Megjegyzés tárgya Char"/>
    <w:basedOn w:val="JegyzetszvegChar"/>
    <w:rPr>
      <w:rFonts w:cs="Mangal"/>
      <w:b/>
      <w:bCs/>
      <w:sz w:val="20"/>
      <w:szCs w:val="18"/>
    </w:rPr>
  </w:style>
  <w:style w:type="character" w:customStyle="1" w:styleId="BuborkszvegChar">
    <w:name w:val="Buborékszöveg Char"/>
    <w:basedOn w:val="Bekezdsalapbettpusa"/>
    <w:rPr>
      <w:rFonts w:ascii="Segoe UI" w:eastAsia="Segoe UI" w:hAnsi="Segoe UI" w:cs="Mangal"/>
      <w:sz w:val="18"/>
      <w:szCs w:val="16"/>
    </w:rPr>
  </w:style>
  <w:style w:type="paragraph" w:styleId="Lbjegyzetszveg">
    <w:name w:val="footnote text"/>
    <w:basedOn w:val="Norml"/>
    <w:rPr>
      <w:rFonts w:cs="Mangal"/>
      <w:sz w:val="20"/>
      <w:szCs w:val="18"/>
    </w:rPr>
  </w:style>
  <w:style w:type="character" w:customStyle="1" w:styleId="LbjegyzetszvegChar">
    <w:name w:val="Lábjegyzetszöveg Char"/>
    <w:basedOn w:val="Bekezdsalapbettpusa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BME, Vízépítési és Vízgazdálkodási Tanszék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 Szabolcs</dc:creator>
  <cp:lastModifiedBy>Gabriella Varga</cp:lastModifiedBy>
  <cp:revision>4</cp:revision>
  <dcterms:created xsi:type="dcterms:W3CDTF">2023-11-15T14:09:00Z</dcterms:created>
  <dcterms:modified xsi:type="dcterms:W3CDTF">2023-11-15T14:11:00Z</dcterms:modified>
</cp:coreProperties>
</file>